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7280D" w14:textId="2EB0F7DD" w:rsidR="00551B2A" w:rsidRPr="0050511B" w:rsidRDefault="002B61EA" w:rsidP="0050511B">
      <w:pPr>
        <w:jc w:val="right"/>
        <w:rPr>
          <w:rFonts w:ascii="Times New Roman" w:hAnsi="Times New Roman"/>
          <w:iCs/>
        </w:rPr>
      </w:pPr>
      <w:r w:rsidRPr="0050511B">
        <w:rPr>
          <w:rFonts w:ascii="Times New Roman" w:hAnsi="Times New Roman"/>
          <w:iCs/>
        </w:rPr>
        <w:t xml:space="preserve">Załącznik nr </w:t>
      </w:r>
      <w:r w:rsidR="0050511B" w:rsidRPr="0050511B">
        <w:rPr>
          <w:rFonts w:ascii="Times New Roman" w:hAnsi="Times New Roman"/>
          <w:iCs/>
        </w:rPr>
        <w:t>5</w:t>
      </w:r>
      <w:r w:rsidRPr="0050511B">
        <w:rPr>
          <w:rFonts w:ascii="Times New Roman" w:hAnsi="Times New Roman"/>
          <w:iCs/>
        </w:rPr>
        <w:t xml:space="preserve"> do Zapytania ofertowego </w:t>
      </w:r>
    </w:p>
    <w:p w14:paraId="59486173" w14:textId="77777777" w:rsidR="002B61EA" w:rsidRPr="00041396" w:rsidRDefault="00041396" w:rsidP="00041396">
      <w:pPr>
        <w:tabs>
          <w:tab w:val="center" w:pos="2410"/>
        </w:tabs>
        <w:spacing w:after="0"/>
        <w:rPr>
          <w:rFonts w:cs="Calibri"/>
        </w:rPr>
      </w:pPr>
      <w:r w:rsidRPr="00041396">
        <w:rPr>
          <w:rFonts w:cs="Calibri"/>
        </w:rPr>
        <w:tab/>
      </w:r>
      <w:r w:rsidR="005549AA" w:rsidRPr="00041396">
        <w:rPr>
          <w:rFonts w:cs="Calibri"/>
        </w:rPr>
        <w:t>…………………………………………………………………………..</w:t>
      </w:r>
    </w:p>
    <w:p w14:paraId="48CF53BD" w14:textId="77777777" w:rsidR="005549AA" w:rsidRPr="0050511B" w:rsidRDefault="00041396" w:rsidP="00AB1F69">
      <w:pPr>
        <w:tabs>
          <w:tab w:val="center" w:pos="2268"/>
        </w:tabs>
        <w:spacing w:after="0" w:line="240" w:lineRule="auto"/>
        <w:rPr>
          <w:rFonts w:ascii="Times New Roman" w:hAnsi="Times New Roman"/>
          <w:iCs/>
          <w:sz w:val="20"/>
        </w:rPr>
      </w:pPr>
      <w:r w:rsidRPr="00041396">
        <w:rPr>
          <w:rFonts w:cs="Calibri"/>
          <w:i/>
          <w:sz w:val="20"/>
        </w:rPr>
        <w:tab/>
      </w:r>
      <w:r w:rsidR="005549AA" w:rsidRPr="0050511B">
        <w:rPr>
          <w:rFonts w:ascii="Times New Roman" w:hAnsi="Times New Roman"/>
          <w:iCs/>
          <w:sz w:val="20"/>
        </w:rPr>
        <w:t xml:space="preserve">(dane </w:t>
      </w:r>
      <w:r w:rsidRPr="0050511B">
        <w:rPr>
          <w:rFonts w:ascii="Times New Roman" w:hAnsi="Times New Roman"/>
          <w:iCs/>
          <w:sz w:val="20"/>
        </w:rPr>
        <w:t>dostawcy lub w</w:t>
      </w:r>
      <w:r w:rsidR="005549AA" w:rsidRPr="0050511B">
        <w:rPr>
          <w:rFonts w:ascii="Times New Roman" w:hAnsi="Times New Roman"/>
          <w:iCs/>
          <w:sz w:val="20"/>
        </w:rPr>
        <w:t>ykonawcy)</w:t>
      </w:r>
    </w:p>
    <w:p w14:paraId="381F53EC" w14:textId="77777777" w:rsidR="00D1762C" w:rsidRPr="0050511B" w:rsidRDefault="00D1762C">
      <w:pPr>
        <w:rPr>
          <w:rFonts w:ascii="Times New Roman" w:hAnsi="Times New Roman"/>
        </w:rPr>
      </w:pPr>
    </w:p>
    <w:p w14:paraId="5941E254" w14:textId="77777777" w:rsidR="0050511B" w:rsidRPr="0050511B" w:rsidRDefault="0050511B" w:rsidP="005051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0511B">
        <w:rPr>
          <w:rFonts w:ascii="Times New Roman" w:hAnsi="Times New Roman"/>
          <w:b/>
          <w:sz w:val="24"/>
          <w:szCs w:val="24"/>
        </w:rPr>
        <w:t>Oświadczenie kontrahenta projektu o przetwarzaniu danych osobowych</w:t>
      </w:r>
    </w:p>
    <w:p w14:paraId="4F94A3C1" w14:textId="77777777" w:rsidR="0050511B" w:rsidRPr="0050511B" w:rsidRDefault="0050511B" w:rsidP="0050511B">
      <w:pPr>
        <w:spacing w:after="0"/>
        <w:ind w:left="720"/>
        <w:jc w:val="both"/>
        <w:rPr>
          <w:rFonts w:ascii="Times New Roman" w:hAnsi="Times New Roman"/>
          <w:bCs/>
        </w:rPr>
      </w:pPr>
    </w:p>
    <w:p w14:paraId="145B0AE4" w14:textId="77777777" w:rsidR="0050511B" w:rsidRPr="0050511B" w:rsidRDefault="0050511B" w:rsidP="0050511B">
      <w:pPr>
        <w:spacing w:after="0"/>
        <w:jc w:val="both"/>
        <w:rPr>
          <w:rFonts w:ascii="Times New Roman" w:hAnsi="Times New Roman"/>
          <w:bCs/>
        </w:rPr>
      </w:pPr>
      <w:r w:rsidRPr="0050511B">
        <w:rPr>
          <w:rFonts w:ascii="Times New Roman" w:hAnsi="Times New Roman"/>
          <w:bCs/>
        </w:rPr>
        <w:t>W związku z ubieganiem się o udzielenie zamówienia publicznego przez Gminę Podedwórze oświadczam, że przyjmuję do wiadomości poniższą informację o przetwarzaniu danych osobowych.</w:t>
      </w:r>
    </w:p>
    <w:p w14:paraId="03BD9643" w14:textId="77777777" w:rsidR="0050511B" w:rsidRPr="0050511B" w:rsidRDefault="0050511B" w:rsidP="0050511B">
      <w:pPr>
        <w:spacing w:after="0"/>
        <w:ind w:left="720"/>
        <w:jc w:val="right"/>
        <w:rPr>
          <w:rFonts w:ascii="Times New Roman" w:hAnsi="Times New Roman"/>
          <w:bCs/>
        </w:rPr>
      </w:pPr>
      <w:r w:rsidRPr="0050511B">
        <w:rPr>
          <w:rFonts w:ascii="Times New Roman" w:hAnsi="Times New Roman"/>
          <w:b/>
        </w:rPr>
        <w:tab/>
      </w:r>
      <w:r w:rsidRPr="0050511B">
        <w:rPr>
          <w:rFonts w:ascii="Times New Roman" w:hAnsi="Times New Roman"/>
          <w:b/>
        </w:rPr>
        <w:tab/>
      </w:r>
      <w:r w:rsidRPr="0050511B">
        <w:rPr>
          <w:rFonts w:ascii="Times New Roman" w:hAnsi="Times New Roman"/>
          <w:b/>
        </w:rPr>
        <w:tab/>
      </w:r>
      <w:r w:rsidRPr="0050511B">
        <w:rPr>
          <w:rFonts w:ascii="Times New Roman" w:hAnsi="Times New Roman"/>
          <w:b/>
        </w:rPr>
        <w:tab/>
      </w:r>
      <w:r w:rsidRPr="0050511B">
        <w:rPr>
          <w:rFonts w:ascii="Times New Roman" w:hAnsi="Times New Roman"/>
          <w:b/>
        </w:rPr>
        <w:tab/>
      </w:r>
      <w:r w:rsidRPr="0050511B">
        <w:rPr>
          <w:rFonts w:ascii="Times New Roman" w:hAnsi="Times New Roman"/>
          <w:b/>
        </w:rPr>
        <w:tab/>
      </w:r>
      <w:r w:rsidRPr="0050511B">
        <w:rPr>
          <w:rFonts w:ascii="Times New Roman" w:hAnsi="Times New Roman"/>
          <w:b/>
        </w:rPr>
        <w:tab/>
      </w:r>
      <w:r w:rsidRPr="0050511B">
        <w:rPr>
          <w:rFonts w:ascii="Times New Roman" w:hAnsi="Times New Roman"/>
          <w:b/>
        </w:rPr>
        <w:tab/>
      </w:r>
      <w:r w:rsidRPr="0050511B">
        <w:rPr>
          <w:rFonts w:ascii="Times New Roman" w:hAnsi="Times New Roman"/>
          <w:b/>
        </w:rPr>
        <w:tab/>
      </w:r>
      <w:r w:rsidRPr="0050511B">
        <w:rPr>
          <w:rFonts w:ascii="Times New Roman" w:hAnsi="Times New Roman"/>
          <w:b/>
        </w:rPr>
        <w:tab/>
      </w:r>
      <w:r w:rsidRPr="0050511B">
        <w:rPr>
          <w:rFonts w:ascii="Times New Roman" w:hAnsi="Times New Roman"/>
          <w:b/>
        </w:rPr>
        <w:tab/>
      </w:r>
      <w:r w:rsidRPr="0050511B">
        <w:rPr>
          <w:rFonts w:cs="Calibri"/>
          <w:b/>
        </w:rPr>
        <w:tab/>
      </w:r>
      <w:r w:rsidRPr="0050511B">
        <w:rPr>
          <w:rFonts w:cs="Calibri"/>
          <w:b/>
        </w:rPr>
        <w:tab/>
      </w:r>
      <w:r w:rsidRPr="0050511B">
        <w:rPr>
          <w:rFonts w:cs="Calibri"/>
          <w:b/>
        </w:rPr>
        <w:tab/>
      </w:r>
      <w:r w:rsidRPr="0050511B">
        <w:rPr>
          <w:rFonts w:cs="Calibri"/>
          <w:b/>
        </w:rPr>
        <w:tab/>
      </w:r>
      <w:r w:rsidRPr="0050511B">
        <w:rPr>
          <w:rFonts w:cs="Calibri"/>
          <w:b/>
        </w:rPr>
        <w:tab/>
      </w:r>
      <w:r w:rsidRPr="0050511B">
        <w:rPr>
          <w:rFonts w:cs="Calibri"/>
          <w:b/>
        </w:rPr>
        <w:tab/>
      </w:r>
      <w:r w:rsidRPr="0050511B">
        <w:rPr>
          <w:rFonts w:cs="Calibri"/>
          <w:b/>
        </w:rPr>
        <w:tab/>
      </w:r>
      <w:r w:rsidRPr="0050511B">
        <w:rPr>
          <w:rFonts w:cs="Calibri"/>
          <w:b/>
        </w:rPr>
        <w:tab/>
      </w:r>
      <w:r w:rsidRPr="0050511B">
        <w:rPr>
          <w:rFonts w:ascii="Times New Roman" w:hAnsi="Times New Roman"/>
          <w:bCs/>
        </w:rPr>
        <w:t>……………………………………….</w:t>
      </w:r>
    </w:p>
    <w:p w14:paraId="1B3A3C1E" w14:textId="77777777" w:rsidR="0050511B" w:rsidRPr="0050511B" w:rsidRDefault="0050511B" w:rsidP="0050511B">
      <w:pPr>
        <w:spacing w:after="0"/>
        <w:ind w:left="720"/>
        <w:rPr>
          <w:rFonts w:ascii="Times New Roman" w:hAnsi="Times New Roman"/>
          <w:bCs/>
        </w:rPr>
      </w:pPr>
      <w:r w:rsidRPr="0050511B">
        <w:rPr>
          <w:rFonts w:ascii="Times New Roman" w:hAnsi="Times New Roman"/>
          <w:bCs/>
        </w:rPr>
        <w:tab/>
      </w:r>
      <w:r w:rsidRPr="0050511B">
        <w:rPr>
          <w:rFonts w:ascii="Times New Roman" w:hAnsi="Times New Roman"/>
          <w:bCs/>
        </w:rPr>
        <w:tab/>
      </w:r>
      <w:r w:rsidRPr="0050511B">
        <w:rPr>
          <w:rFonts w:ascii="Times New Roman" w:hAnsi="Times New Roman"/>
          <w:bCs/>
        </w:rPr>
        <w:tab/>
      </w:r>
      <w:r w:rsidRPr="0050511B">
        <w:rPr>
          <w:rFonts w:ascii="Times New Roman" w:hAnsi="Times New Roman"/>
          <w:bCs/>
        </w:rPr>
        <w:tab/>
      </w:r>
      <w:r w:rsidRPr="0050511B">
        <w:rPr>
          <w:rFonts w:ascii="Times New Roman" w:hAnsi="Times New Roman"/>
          <w:bCs/>
        </w:rPr>
        <w:tab/>
      </w:r>
      <w:r w:rsidRPr="0050511B">
        <w:rPr>
          <w:rFonts w:ascii="Times New Roman" w:hAnsi="Times New Roman"/>
          <w:bCs/>
        </w:rPr>
        <w:tab/>
      </w:r>
      <w:r w:rsidRPr="0050511B">
        <w:rPr>
          <w:rFonts w:ascii="Times New Roman" w:hAnsi="Times New Roman"/>
          <w:bCs/>
        </w:rPr>
        <w:tab/>
      </w:r>
      <w:r w:rsidRPr="0050511B">
        <w:rPr>
          <w:rFonts w:ascii="Times New Roman" w:hAnsi="Times New Roman"/>
          <w:bCs/>
        </w:rPr>
        <w:tab/>
      </w:r>
      <w:r w:rsidRPr="0050511B">
        <w:rPr>
          <w:rFonts w:ascii="Times New Roman" w:hAnsi="Times New Roman"/>
          <w:bCs/>
        </w:rPr>
        <w:tab/>
        <w:t xml:space="preserve">   podpis</w:t>
      </w:r>
    </w:p>
    <w:p w14:paraId="24211215" w14:textId="77777777" w:rsidR="0050511B" w:rsidRPr="0050511B" w:rsidRDefault="0050511B" w:rsidP="0050511B">
      <w:pPr>
        <w:spacing w:after="0"/>
        <w:ind w:left="720"/>
        <w:rPr>
          <w:rFonts w:ascii="Times New Roman" w:hAnsi="Times New Roman"/>
          <w:b/>
        </w:rPr>
      </w:pPr>
    </w:p>
    <w:p w14:paraId="23BF7889" w14:textId="114FDD92" w:rsidR="0050511B" w:rsidRPr="0050511B" w:rsidRDefault="0050511B" w:rsidP="0050511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0511B">
        <w:rPr>
          <w:rFonts w:ascii="Times New Roman" w:hAnsi="Times New Roman"/>
          <w:b/>
          <w:sz w:val="24"/>
          <w:szCs w:val="24"/>
        </w:rPr>
        <w:t>OBOWIĄZEK INFORMACYJNY</w:t>
      </w:r>
    </w:p>
    <w:p w14:paraId="037FEF7F" w14:textId="77777777" w:rsidR="0050511B" w:rsidRPr="0050511B" w:rsidRDefault="0050511B" w:rsidP="0050511B">
      <w:pPr>
        <w:spacing w:after="0"/>
        <w:ind w:left="360"/>
        <w:rPr>
          <w:rFonts w:cs="Calibri"/>
          <w:b/>
        </w:rPr>
      </w:pPr>
    </w:p>
    <w:p w14:paraId="5E1398CD" w14:textId="61D67A1D" w:rsidR="0050511B" w:rsidRPr="0050511B" w:rsidRDefault="0050511B" w:rsidP="0050511B">
      <w:pPr>
        <w:spacing w:after="0"/>
        <w:jc w:val="both"/>
        <w:rPr>
          <w:rFonts w:ascii="Times New Roman" w:hAnsi="Times New Roman"/>
          <w:bCs/>
        </w:rPr>
      </w:pPr>
      <w:r w:rsidRPr="0050511B">
        <w:rPr>
          <w:rFonts w:ascii="Times New Roman" w:hAnsi="Times New Roman"/>
          <w:bCs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0511B">
        <w:rPr>
          <w:rFonts w:ascii="Times New Roman" w:hAnsi="Times New Roman"/>
          <w:bCs/>
        </w:rPr>
        <w:t>Dz.U.UE.L</w:t>
      </w:r>
      <w:proofErr w:type="spellEnd"/>
      <w:r w:rsidRPr="0050511B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br/>
      </w:r>
      <w:r w:rsidRPr="0050511B">
        <w:rPr>
          <w:rFonts w:ascii="Times New Roman" w:hAnsi="Times New Roman"/>
          <w:bCs/>
        </w:rPr>
        <w:t>z 2016r. Nr 119, s.1 ze zm.) - dalej: „RODO” informuję, że:</w:t>
      </w:r>
    </w:p>
    <w:p w14:paraId="30D9DD1F" w14:textId="77777777" w:rsidR="0050511B" w:rsidRPr="0050511B" w:rsidRDefault="0050511B" w:rsidP="0050511B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50511B">
        <w:rPr>
          <w:bCs/>
          <w:sz w:val="22"/>
          <w:szCs w:val="22"/>
        </w:rPr>
        <w:t>Administratorem Państwa danych jest Gmina Podedwórze, Podedwórze 44, 21-222 Podedwórze, adres e-mail: ug@podedworze.pl, nr tel. 83 379 50 11</w:t>
      </w:r>
    </w:p>
    <w:p w14:paraId="3104B046" w14:textId="77777777" w:rsidR="0050511B" w:rsidRPr="0050511B" w:rsidRDefault="0050511B" w:rsidP="0050511B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50511B">
        <w:rPr>
          <w:bCs/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email:inspektor@cbi24.pl lub pisemnie na adres Administratora. </w:t>
      </w:r>
    </w:p>
    <w:p w14:paraId="1BEB483F" w14:textId="77777777" w:rsidR="0050511B" w:rsidRPr="0050511B" w:rsidRDefault="0050511B" w:rsidP="0050511B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50511B">
        <w:rPr>
          <w:bCs/>
          <w:sz w:val="22"/>
          <w:szCs w:val="22"/>
        </w:rPr>
        <w:t>Państwa dane będą przetwarzane w celu związanym z postępowaniem o udzielenie zamówienia publicznego z wyłączeniem Ustawy z dnia 11 września 2019 r, Prawo zamówień publicznych.</w:t>
      </w:r>
    </w:p>
    <w:p w14:paraId="2C3F520F" w14:textId="77777777" w:rsidR="0050511B" w:rsidRPr="0050511B" w:rsidRDefault="0050511B" w:rsidP="0050511B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50511B">
        <w:rPr>
          <w:bCs/>
          <w:sz w:val="22"/>
          <w:szCs w:val="22"/>
        </w:rPr>
        <w:t xml:space="preserve">Państwa dane będą przetwarzane na podstawie art. 6 ust. 1 lit. c RODO, Ustawy  z dnia 23 kwietnia 1964. Kodeks cywilny oraz Ustawy z dnia 27 sierpnia 2009 r. o finansach publicznych. </w:t>
      </w:r>
    </w:p>
    <w:p w14:paraId="143BD3A2" w14:textId="3CB7C4A5" w:rsidR="0050511B" w:rsidRPr="0050511B" w:rsidRDefault="0050511B" w:rsidP="0050511B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50511B">
        <w:rPr>
          <w:bCs/>
          <w:sz w:val="22"/>
          <w:szCs w:val="22"/>
        </w:rPr>
        <w:t>Państwa dane osobowe będą przetwarzane na podstawie obowiązujących przepisów prawa, przez 4 lat</w:t>
      </w:r>
      <w:r w:rsidRPr="0050511B">
        <w:rPr>
          <w:bCs/>
          <w:sz w:val="22"/>
          <w:szCs w:val="22"/>
        </w:rPr>
        <w:t>a</w:t>
      </w:r>
    </w:p>
    <w:p w14:paraId="56329A95" w14:textId="77777777" w:rsidR="0050511B" w:rsidRPr="0050511B" w:rsidRDefault="0050511B" w:rsidP="0050511B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50511B">
        <w:rPr>
          <w:bCs/>
          <w:sz w:val="22"/>
          <w:szCs w:val="22"/>
        </w:rPr>
        <w:t>Państwa dane osobowe będą przetwarzane w sposób zautomatyzowany, lecz nie będą podlegały zautomatyzowanemu podejmowaniu decyzji, w tym o profilowaniu.</w:t>
      </w:r>
    </w:p>
    <w:p w14:paraId="6E6130D3" w14:textId="77777777" w:rsidR="0050511B" w:rsidRPr="0050511B" w:rsidRDefault="0050511B" w:rsidP="0050511B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50511B">
        <w:rPr>
          <w:bCs/>
          <w:sz w:val="22"/>
          <w:szCs w:val="22"/>
        </w:rPr>
        <w:t>Państwa dane osobowych nie będą przekazywane poza Europejski Obszar Gospodarczy (obejmujący Unię Europejską, Norwegię, Liechtenstein i Islandię).</w:t>
      </w:r>
    </w:p>
    <w:p w14:paraId="219B01AB" w14:textId="77777777" w:rsidR="0050511B" w:rsidRPr="0050511B" w:rsidRDefault="0050511B" w:rsidP="0050511B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50511B">
        <w:rPr>
          <w:bCs/>
          <w:sz w:val="22"/>
          <w:szCs w:val="22"/>
        </w:rPr>
        <w:t>W związku z przetwarzaniem Państwa danych osobowych, przysługują Państwu następujące prawa:</w:t>
      </w:r>
    </w:p>
    <w:p w14:paraId="529BD011" w14:textId="77777777" w:rsidR="0050511B" w:rsidRPr="0050511B" w:rsidRDefault="0050511B" w:rsidP="0050511B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50511B">
        <w:rPr>
          <w:bCs/>
          <w:sz w:val="22"/>
          <w:szCs w:val="22"/>
        </w:rPr>
        <w:t>prawo dostępu do swoich danych oraz otrzymania ich kopii;</w:t>
      </w:r>
    </w:p>
    <w:p w14:paraId="3E89F8F0" w14:textId="77777777" w:rsidR="0050511B" w:rsidRPr="0050511B" w:rsidRDefault="0050511B" w:rsidP="0050511B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50511B">
        <w:rPr>
          <w:bCs/>
          <w:sz w:val="22"/>
          <w:szCs w:val="22"/>
        </w:rPr>
        <w:t>prawo do sprostowania (poprawiania) swoich danych osobowych;</w:t>
      </w:r>
    </w:p>
    <w:p w14:paraId="4E1FE415" w14:textId="22BFD190" w:rsidR="0050511B" w:rsidRPr="0050511B" w:rsidRDefault="0050511B" w:rsidP="0050511B">
      <w:pPr>
        <w:pStyle w:val="Akapitzlist"/>
        <w:numPr>
          <w:ilvl w:val="0"/>
          <w:numId w:val="6"/>
        </w:numPr>
        <w:jc w:val="both"/>
        <w:rPr>
          <w:rFonts w:cs="Calibri"/>
          <w:bCs/>
          <w:sz w:val="22"/>
          <w:szCs w:val="22"/>
        </w:rPr>
      </w:pPr>
      <w:r w:rsidRPr="0050511B">
        <w:rPr>
          <w:rFonts w:cs="Calibri"/>
          <w:bCs/>
          <w:sz w:val="22"/>
          <w:szCs w:val="22"/>
        </w:rPr>
        <w:t>prawo do ograniczenia przetwarzania danych osobowych;</w:t>
      </w:r>
    </w:p>
    <w:p w14:paraId="41C20664" w14:textId="35A1FE1D" w:rsidR="0050511B" w:rsidRPr="0050511B" w:rsidRDefault="0050511B" w:rsidP="0050511B">
      <w:pPr>
        <w:pStyle w:val="Akapitzlist"/>
        <w:numPr>
          <w:ilvl w:val="0"/>
          <w:numId w:val="6"/>
        </w:numPr>
        <w:jc w:val="both"/>
        <w:rPr>
          <w:rFonts w:cs="Calibri"/>
          <w:bCs/>
          <w:sz w:val="22"/>
          <w:szCs w:val="22"/>
        </w:rPr>
      </w:pPr>
      <w:r w:rsidRPr="0050511B">
        <w:rPr>
          <w:rFonts w:cs="Calibri"/>
          <w:bCs/>
          <w:sz w:val="22"/>
          <w:szCs w:val="22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55F2935A" w14:textId="77777777" w:rsidR="0050511B" w:rsidRPr="0050511B" w:rsidRDefault="0050511B" w:rsidP="0050511B">
      <w:pPr>
        <w:pStyle w:val="Akapitzlist"/>
        <w:numPr>
          <w:ilvl w:val="0"/>
          <w:numId w:val="5"/>
        </w:numPr>
        <w:jc w:val="both"/>
        <w:rPr>
          <w:rFonts w:cs="Calibri"/>
          <w:bCs/>
          <w:sz w:val="22"/>
          <w:szCs w:val="22"/>
        </w:rPr>
      </w:pPr>
      <w:r w:rsidRPr="0050511B">
        <w:rPr>
          <w:rFonts w:cs="Calibri"/>
          <w:bCs/>
          <w:sz w:val="22"/>
          <w:szCs w:val="22"/>
        </w:rPr>
        <w:t>Podanie przez Państwa danych osobowych jest obowiązkowe. Nieprzekazanie danych skutkować będzie brakiem realizacji celu, o którym mowa w punkcie 3.</w:t>
      </w:r>
    </w:p>
    <w:p w14:paraId="1964BCCB" w14:textId="4D9B2C18" w:rsidR="002B61EA" w:rsidRPr="0050511B" w:rsidRDefault="0050511B" w:rsidP="0050511B">
      <w:pPr>
        <w:pStyle w:val="Akapitzlist"/>
        <w:numPr>
          <w:ilvl w:val="0"/>
          <w:numId w:val="5"/>
        </w:numPr>
        <w:jc w:val="both"/>
        <w:rPr>
          <w:rFonts w:cs="Calibri"/>
          <w:bCs/>
        </w:rPr>
      </w:pPr>
      <w:r w:rsidRPr="0050511B">
        <w:rPr>
          <w:rFonts w:cs="Calibri"/>
          <w:bCs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2B61EA" w:rsidRPr="0050511B">
      <w:headerReference w:type="default" r:id="rId8"/>
      <w:footerReference w:type="default" r:id="rId9"/>
      <w:pgSz w:w="11906" w:h="16838"/>
      <w:pgMar w:top="1674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3E50" w14:textId="77777777" w:rsidR="003B5097" w:rsidRDefault="003B5097">
      <w:pPr>
        <w:spacing w:after="0" w:line="240" w:lineRule="auto"/>
      </w:pPr>
      <w:r>
        <w:separator/>
      </w:r>
    </w:p>
  </w:endnote>
  <w:endnote w:type="continuationSeparator" w:id="0">
    <w:p w14:paraId="53B9F7B1" w14:textId="77777777" w:rsidR="003B5097" w:rsidRDefault="003B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72FA" w14:textId="57D9E806" w:rsidR="00F93228" w:rsidRDefault="00F93228" w:rsidP="00FB3A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41C5" w14:textId="77777777" w:rsidR="003B5097" w:rsidRDefault="003B5097">
      <w:pPr>
        <w:spacing w:after="0" w:line="240" w:lineRule="auto"/>
      </w:pPr>
      <w:r>
        <w:separator/>
      </w:r>
    </w:p>
  </w:footnote>
  <w:footnote w:type="continuationSeparator" w:id="0">
    <w:p w14:paraId="4EDEE000" w14:textId="77777777" w:rsidR="003B5097" w:rsidRDefault="003B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4752" w14:textId="4FFFED87" w:rsidR="002B61EA" w:rsidRPr="005549AA" w:rsidRDefault="003828AC">
    <w:pPr>
      <w:pStyle w:val="Nagwek"/>
      <w:rPr>
        <w:rFonts w:ascii="Cambria" w:eastAsia="SimSun" w:hAnsi="Cambria" w:cs="Cambria"/>
        <w:sz w:val="32"/>
        <w:szCs w:val="3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5284CA70" wp14:editId="352222FE">
              <wp:simplePos x="0" y="0"/>
              <wp:positionH relativeFrom="column">
                <wp:posOffset>-890270</wp:posOffset>
              </wp:positionH>
              <wp:positionV relativeFrom="paragraph">
                <wp:posOffset>-154305</wp:posOffset>
              </wp:positionV>
              <wp:extent cx="476250" cy="784860"/>
              <wp:effectExtent l="0" t="0" r="4445" b="0"/>
              <wp:wrapSquare wrapText="bothSides"/>
              <wp:docPr id="3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76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3B186" id="Obraz 2" o:spid="_x0000_s1026" style="position:absolute;margin-left:-70.1pt;margin-top:-12.15pt;width:37.5pt;height:6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" stroked="f">
              <o:lock v:ext="edit" aspectratio="t"/>
              <v:textbox inset="0,0,0,0"/>
              <w10:wrap type="square"/>
            </v:rect>
          </w:pict>
        </mc:Fallback>
      </mc:AlternateContent>
    </w:r>
  </w:p>
  <w:p w14:paraId="2AC1E424" w14:textId="757CA4A8" w:rsidR="002B61EA" w:rsidRDefault="00FB3A91" w:rsidP="00FB3A91">
    <w:pPr>
      <w:pStyle w:val="Nagwek"/>
      <w:jc w:val="center"/>
    </w:pPr>
    <w:r>
      <w:rPr>
        <w:noProof/>
      </w:rPr>
      <w:drawing>
        <wp:inline distT="0" distB="0" distL="0" distR="0" wp14:anchorId="4328C6D3" wp14:editId="028875E1">
          <wp:extent cx="2273935" cy="664210"/>
          <wp:effectExtent l="0" t="0" r="0" b="2540"/>
          <wp:docPr id="17779062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4F02DE" wp14:editId="60B0B0D4">
          <wp:extent cx="2621280" cy="768350"/>
          <wp:effectExtent l="0" t="0" r="0" b="0"/>
          <wp:docPr id="10921156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59FA43" w14:textId="232F2352" w:rsidR="00551B2A" w:rsidRDefault="00551B2A" w:rsidP="00551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eastAsia="ar-SA"/>
      </w:rPr>
    </w:lvl>
  </w:abstractNum>
  <w:abstractNum w:abstractNumId="2" w15:restartNumberingAfterBreak="0">
    <w:nsid w:val="35426E72"/>
    <w:multiLevelType w:val="hybridMultilevel"/>
    <w:tmpl w:val="A12CB1E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010CF1"/>
    <w:multiLevelType w:val="hybridMultilevel"/>
    <w:tmpl w:val="2AFC4F5C"/>
    <w:lvl w:ilvl="0" w:tplc="AA168B3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36896A15"/>
    <w:multiLevelType w:val="hybridMultilevel"/>
    <w:tmpl w:val="F5EE4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91B5A"/>
    <w:multiLevelType w:val="hybridMultilevel"/>
    <w:tmpl w:val="EA3A6C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4207654">
    <w:abstractNumId w:val="0"/>
  </w:num>
  <w:num w:numId="2" w16cid:durableId="1240142190">
    <w:abstractNumId w:val="1"/>
  </w:num>
  <w:num w:numId="3" w16cid:durableId="497497718">
    <w:abstractNumId w:val="3"/>
  </w:num>
  <w:num w:numId="4" w16cid:durableId="2073113916">
    <w:abstractNumId w:val="4"/>
  </w:num>
  <w:num w:numId="5" w16cid:durableId="831067925">
    <w:abstractNumId w:val="5"/>
  </w:num>
  <w:num w:numId="6" w16cid:durableId="134495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86"/>
    <w:rsid w:val="000070FF"/>
    <w:rsid w:val="00011194"/>
    <w:rsid w:val="00041396"/>
    <w:rsid w:val="000878F1"/>
    <w:rsid w:val="000D39B9"/>
    <w:rsid w:val="001453AC"/>
    <w:rsid w:val="0015383E"/>
    <w:rsid w:val="00197A50"/>
    <w:rsid w:val="00231A29"/>
    <w:rsid w:val="00270B75"/>
    <w:rsid w:val="00296410"/>
    <w:rsid w:val="002B61EA"/>
    <w:rsid w:val="00376E16"/>
    <w:rsid w:val="003828AC"/>
    <w:rsid w:val="003B5097"/>
    <w:rsid w:val="003F05D7"/>
    <w:rsid w:val="00454329"/>
    <w:rsid w:val="00474E2F"/>
    <w:rsid w:val="004978F2"/>
    <w:rsid w:val="0050511B"/>
    <w:rsid w:val="005074BB"/>
    <w:rsid w:val="00551B2A"/>
    <w:rsid w:val="005549AA"/>
    <w:rsid w:val="00573998"/>
    <w:rsid w:val="005A4670"/>
    <w:rsid w:val="005A6E3E"/>
    <w:rsid w:val="005D3C8D"/>
    <w:rsid w:val="0061243A"/>
    <w:rsid w:val="00637CCF"/>
    <w:rsid w:val="0067469A"/>
    <w:rsid w:val="00714A06"/>
    <w:rsid w:val="00721319"/>
    <w:rsid w:val="007531CD"/>
    <w:rsid w:val="007549D7"/>
    <w:rsid w:val="007A2002"/>
    <w:rsid w:val="007B698D"/>
    <w:rsid w:val="008210FC"/>
    <w:rsid w:val="008925E1"/>
    <w:rsid w:val="008A3508"/>
    <w:rsid w:val="008E1AEC"/>
    <w:rsid w:val="00945108"/>
    <w:rsid w:val="009C3448"/>
    <w:rsid w:val="00A03F13"/>
    <w:rsid w:val="00A10F26"/>
    <w:rsid w:val="00AB1F69"/>
    <w:rsid w:val="00B2015A"/>
    <w:rsid w:val="00B241CA"/>
    <w:rsid w:val="00B63C86"/>
    <w:rsid w:val="00BD0804"/>
    <w:rsid w:val="00C117FF"/>
    <w:rsid w:val="00C11DA7"/>
    <w:rsid w:val="00C33B30"/>
    <w:rsid w:val="00CE0353"/>
    <w:rsid w:val="00D1762C"/>
    <w:rsid w:val="00D30A69"/>
    <w:rsid w:val="00D5066B"/>
    <w:rsid w:val="00DB7686"/>
    <w:rsid w:val="00E134A6"/>
    <w:rsid w:val="00E2120A"/>
    <w:rsid w:val="00E27F95"/>
    <w:rsid w:val="00EB4D4D"/>
    <w:rsid w:val="00ED73BD"/>
    <w:rsid w:val="00EE20D0"/>
    <w:rsid w:val="00F30ED1"/>
    <w:rsid w:val="00F93228"/>
    <w:rsid w:val="00FB3A91"/>
    <w:rsid w:val="00FB6F30"/>
    <w:rsid w:val="00FE3450"/>
    <w:rsid w:val="68BE5412"/>
    <w:rsid w:val="78C52857"/>
    <w:rsid w:val="79C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6ADA"/>
  <w15:chartTrackingRefBased/>
  <w15:docId w15:val="{69823BDB-5675-4D54-B179-67644E39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TekstkomentarzaZnak">
    <w:name w:val="Tekst komentarza Znak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1z0">
    <w:name w:val="WW8Num1z0"/>
    <w:rPr>
      <w:rFonts w:ascii="Calibri" w:eastAsia="Calibri" w:hAnsi="Calibri" w:cs="Calibri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opkaZnak">
    <w:name w:val="Stopka Znak"/>
    <w:basedOn w:val="Domylnaczcionkaakapitu1"/>
    <w:uiPriority w:val="99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4">
    <w:name w:val="WW8Num1z4"/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styleId="Numerstrony">
    <w:name w:val="page number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</w:pPr>
  </w:style>
  <w:style w:type="character" w:styleId="Odwoanieprzypisudolnego">
    <w:name w:val="footnote reference"/>
    <w:uiPriority w:val="99"/>
    <w:semiHidden/>
    <w:unhideWhenUsed/>
    <w:rsid w:val="00041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73D5-3813-43C1-9C0B-ED8C082D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2370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Wala</dc:creator>
  <cp:keywords/>
  <cp:lastModifiedBy>Monika Łukaszuk</cp:lastModifiedBy>
  <cp:revision>5</cp:revision>
  <cp:lastPrinted>2022-03-11T09:45:00Z</cp:lastPrinted>
  <dcterms:created xsi:type="dcterms:W3CDTF">2023-08-08T13:56:00Z</dcterms:created>
  <dcterms:modified xsi:type="dcterms:W3CDTF">2023-08-14T11:09:00Z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